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59" w:rsidRPr="00503659" w:rsidRDefault="00503659" w:rsidP="0050365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Урок № </w:t>
      </w:r>
      <w:r w:rsidRPr="0050365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r w:rsidRPr="00503659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503659">
        <w:rPr>
          <w:rFonts w:ascii="Times New Roman" w:hAnsi="Times New Roman" w:cs="Times New Roman"/>
          <w:lang w:val="uk-UA"/>
        </w:rPr>
        <w:t>Дата ………….</w:t>
      </w:r>
    </w:p>
    <w:p w:rsidR="00503659" w:rsidRPr="00AF1842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>Тема:</w:t>
      </w:r>
      <w:r w:rsidRPr="00503659">
        <w:rPr>
          <w:lang w:val="uk-UA"/>
        </w:rPr>
        <w:t xml:space="preserve"> </w:t>
      </w:r>
      <w:r w:rsidR="00057436" w:rsidRPr="00AF1842">
        <w:rPr>
          <w:b/>
          <w:lang w:val="uk-UA"/>
        </w:rPr>
        <w:t>Значення водоростей у природі та житті людини</w:t>
      </w:r>
    </w:p>
    <w:p w:rsidR="00057436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 xml:space="preserve">Мета: </w:t>
      </w:r>
    </w:p>
    <w:p w:rsidR="00503659" w:rsidRPr="00057436" w:rsidRDefault="00057436" w:rsidP="00057436">
      <w:pPr>
        <w:pStyle w:val="a4"/>
        <w:numPr>
          <w:ilvl w:val="0"/>
          <w:numId w:val="1"/>
        </w:numPr>
        <w:rPr>
          <w:lang w:val="uk-UA"/>
        </w:rPr>
      </w:pPr>
      <w:r w:rsidRPr="004D4732">
        <w:rPr>
          <w:i/>
          <w:lang w:val="uk-UA"/>
        </w:rPr>
        <w:t>навчальна:</w:t>
      </w:r>
      <w:r>
        <w:rPr>
          <w:lang w:val="uk-UA"/>
        </w:rPr>
        <w:t xml:space="preserve"> розкрити роль водоростей у природі і практичній діяльності людини, сформувати знання про негативний вплив забруднених водойм на життя водоростей, про заходи з їх охорони;</w:t>
      </w:r>
    </w:p>
    <w:p w:rsidR="00057436" w:rsidRPr="00057436" w:rsidRDefault="00057436" w:rsidP="00057436">
      <w:pPr>
        <w:pStyle w:val="a4"/>
        <w:numPr>
          <w:ilvl w:val="0"/>
          <w:numId w:val="3"/>
        </w:numPr>
        <w:rPr>
          <w:lang w:val="uk-UA"/>
        </w:rPr>
      </w:pPr>
      <w:r w:rsidRPr="004D4732">
        <w:rPr>
          <w:i/>
          <w:lang w:val="uk-UA"/>
        </w:rPr>
        <w:t>розвивальна:</w:t>
      </w:r>
      <w:r w:rsidRPr="00057436">
        <w:rPr>
          <w:lang w:val="uk-UA"/>
        </w:rPr>
        <w:t xml:space="preserve"> </w:t>
      </w:r>
      <w:r>
        <w:rPr>
          <w:lang w:val="uk-UA"/>
        </w:rPr>
        <w:t xml:space="preserve">формувати загально навчальні уміння (працювати </w:t>
      </w:r>
      <w:r w:rsidR="004D4732">
        <w:rPr>
          <w:lang w:val="uk-UA"/>
        </w:rPr>
        <w:t>з різними джерелами інформації), порівнювати, робити висновки, складати опорні схеми, узагальнюючі таблиці;</w:t>
      </w:r>
    </w:p>
    <w:p w:rsidR="00057436" w:rsidRPr="004D4732" w:rsidRDefault="00057436" w:rsidP="00057436">
      <w:pPr>
        <w:pStyle w:val="a4"/>
        <w:numPr>
          <w:ilvl w:val="0"/>
          <w:numId w:val="3"/>
        </w:numPr>
        <w:rPr>
          <w:i/>
          <w:lang w:val="uk-UA"/>
        </w:rPr>
      </w:pPr>
      <w:r w:rsidRPr="004D4732">
        <w:rPr>
          <w:i/>
          <w:lang w:val="uk-UA"/>
        </w:rPr>
        <w:t>виховна:</w:t>
      </w:r>
      <w:r w:rsidR="004D4732">
        <w:rPr>
          <w:lang w:val="uk-UA"/>
        </w:rPr>
        <w:t xml:space="preserve"> виховувати дбайливе ставлення до живої природи, продовжувати естетичне та екологічне виховання під час висвітлення питань пристосованості водоростей до середовища життя, обговорення їх значення для очищення водойм, створення штучних екосистем.</w:t>
      </w:r>
    </w:p>
    <w:p w:rsidR="00503659" w:rsidRPr="00503659" w:rsidRDefault="00503659" w:rsidP="003D5BD7">
      <w:pPr>
        <w:ind w:left="709" w:hanging="709"/>
        <w:rPr>
          <w:b/>
          <w:lang w:val="uk-UA"/>
        </w:rPr>
      </w:pPr>
      <w:r w:rsidRPr="00503659">
        <w:rPr>
          <w:b/>
          <w:lang w:val="uk-UA"/>
        </w:rPr>
        <w:t>Обладнання:</w:t>
      </w:r>
      <w:r w:rsidR="003D5BD7">
        <w:rPr>
          <w:b/>
          <w:lang w:val="uk-UA"/>
        </w:rPr>
        <w:t xml:space="preserve"> </w:t>
      </w:r>
      <w:r w:rsidR="004D4732" w:rsidRPr="004D4732">
        <w:rPr>
          <w:lang w:val="uk-UA"/>
        </w:rPr>
        <w:t>фотоілюстрації водоростей,</w:t>
      </w:r>
      <w:r w:rsidR="004D4732">
        <w:rPr>
          <w:lang w:val="uk-UA"/>
        </w:rPr>
        <w:t xml:space="preserve"> таблиці «Різноманітність водоростей», таблички із назвами спеціалістів: «Еколог», «Фармацевт», «Кондитер», «Мікробіолог», «Агроном», «Будівельник», «Керівник космічних досліджень», «Кореспондент га</w:t>
      </w:r>
      <w:r w:rsidR="003D5BD7">
        <w:rPr>
          <w:lang w:val="uk-UA"/>
        </w:rPr>
        <w:t>зети «</w:t>
      </w:r>
      <w:proofErr w:type="spellStart"/>
      <w:r w:rsidR="003D5BD7">
        <w:rPr>
          <w:lang w:val="uk-UA"/>
        </w:rPr>
        <w:t>Олексіївська</w:t>
      </w:r>
      <w:proofErr w:type="spellEnd"/>
      <w:r w:rsidR="003D5BD7">
        <w:rPr>
          <w:lang w:val="uk-UA"/>
        </w:rPr>
        <w:t xml:space="preserve"> правда».</w:t>
      </w:r>
    </w:p>
    <w:p w:rsidR="00503659" w:rsidRDefault="00503659" w:rsidP="00503659">
      <w:pPr>
        <w:rPr>
          <w:lang w:val="uk-UA"/>
        </w:rPr>
      </w:pPr>
      <w:r w:rsidRPr="00503659">
        <w:rPr>
          <w:b/>
          <w:lang w:val="uk-UA"/>
        </w:rPr>
        <w:t>Тип уроку:</w:t>
      </w:r>
      <w:r w:rsidR="003D5BD7">
        <w:rPr>
          <w:b/>
          <w:lang w:val="uk-UA"/>
        </w:rPr>
        <w:t xml:space="preserve"> </w:t>
      </w:r>
      <w:r w:rsidR="003D5BD7">
        <w:rPr>
          <w:lang w:val="uk-UA"/>
        </w:rPr>
        <w:t>к</w:t>
      </w:r>
      <w:r w:rsidR="003D5BD7" w:rsidRPr="003D5BD7">
        <w:rPr>
          <w:lang w:val="uk-UA"/>
        </w:rPr>
        <w:t>омбінований</w:t>
      </w:r>
    </w:p>
    <w:p w:rsidR="003D5BD7" w:rsidRPr="00503659" w:rsidRDefault="003D5BD7" w:rsidP="00503659">
      <w:pPr>
        <w:rPr>
          <w:b/>
          <w:lang w:val="uk-UA"/>
        </w:rPr>
      </w:pPr>
      <w:r w:rsidRPr="003D5BD7">
        <w:rPr>
          <w:b/>
          <w:lang w:val="uk-UA"/>
        </w:rPr>
        <w:t>Форма уроку:</w:t>
      </w:r>
      <w:r>
        <w:rPr>
          <w:lang w:val="uk-UA"/>
        </w:rPr>
        <w:t xml:space="preserve"> прес-конференція</w:t>
      </w:r>
    </w:p>
    <w:p w:rsidR="00503659" w:rsidRPr="003D5BD7" w:rsidRDefault="00503659" w:rsidP="003D5BD7">
      <w:pPr>
        <w:ind w:left="709" w:hanging="709"/>
        <w:rPr>
          <w:lang w:val="uk-UA"/>
        </w:rPr>
      </w:pPr>
      <w:r w:rsidRPr="00503659">
        <w:rPr>
          <w:b/>
          <w:lang w:val="uk-UA"/>
        </w:rPr>
        <w:t>Очікувані результати:</w:t>
      </w:r>
      <w:r w:rsidR="003D5BD7">
        <w:rPr>
          <w:b/>
          <w:lang w:val="uk-UA"/>
        </w:rPr>
        <w:t xml:space="preserve"> </w:t>
      </w:r>
      <w:r w:rsidR="003D5BD7" w:rsidRPr="003D5BD7">
        <w:rPr>
          <w:lang w:val="uk-UA"/>
        </w:rPr>
        <w:t xml:space="preserve">учень </w:t>
      </w:r>
      <w:r w:rsidR="003D5BD7" w:rsidRPr="003D5BD7">
        <w:rPr>
          <w:i/>
          <w:lang w:val="uk-UA"/>
        </w:rPr>
        <w:t>наводить приклади</w:t>
      </w:r>
      <w:r w:rsidR="003D5BD7">
        <w:rPr>
          <w:lang w:val="uk-UA"/>
        </w:rPr>
        <w:t xml:space="preserve"> використання водоростей людиною (їстівні, ліки, сировина для харчової та парфумерної промисловості; небезпечні явища, які спричиняють водорості; </w:t>
      </w:r>
      <w:r w:rsidR="003D5BD7" w:rsidRPr="003D5BD7">
        <w:rPr>
          <w:i/>
          <w:lang w:val="uk-UA"/>
        </w:rPr>
        <w:t>розпізнає</w:t>
      </w:r>
      <w:r w:rsidR="003D5BD7">
        <w:rPr>
          <w:i/>
          <w:lang w:val="uk-UA"/>
        </w:rPr>
        <w:t xml:space="preserve"> </w:t>
      </w:r>
      <w:r w:rsidR="003D5BD7">
        <w:rPr>
          <w:lang w:val="uk-UA"/>
        </w:rPr>
        <w:t xml:space="preserve">найпоширеніші явища, обумовлені масовим розвитком водоростей; </w:t>
      </w:r>
      <w:r w:rsidR="003D5BD7" w:rsidRPr="003D5BD7">
        <w:rPr>
          <w:i/>
          <w:lang w:val="uk-UA"/>
        </w:rPr>
        <w:t>застосовує знання</w:t>
      </w:r>
      <w:r w:rsidR="003D5BD7">
        <w:rPr>
          <w:lang w:val="uk-UA"/>
        </w:rPr>
        <w:t xml:space="preserve"> для уникнення отруєнь та алергічних реакцій внаслідок використання природної води з ознаками масового розвитку водоростей.</w:t>
      </w:r>
    </w:p>
    <w:p w:rsidR="00503659" w:rsidRDefault="00503659" w:rsidP="00503659">
      <w:pPr>
        <w:ind w:firstLine="405"/>
        <w:jc w:val="center"/>
        <w:rPr>
          <w:lang w:val="uk-UA"/>
        </w:rPr>
      </w:pPr>
      <w:r>
        <w:rPr>
          <w:lang w:val="uk-UA"/>
        </w:rPr>
        <w:t>Хід уроку</w:t>
      </w:r>
    </w:p>
    <w:p w:rsidR="00503659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>І. Організація класу</w:t>
      </w:r>
    </w:p>
    <w:p w:rsidR="003D5BD7" w:rsidRPr="003D5BD7" w:rsidRDefault="003D5BD7" w:rsidP="00503659">
      <w:pPr>
        <w:rPr>
          <w:lang w:val="uk-UA"/>
        </w:rPr>
      </w:pPr>
      <w:r w:rsidRPr="003D5BD7">
        <w:rPr>
          <w:lang w:val="uk-UA"/>
        </w:rPr>
        <w:t>Привітання. Психологічне налаштування</w:t>
      </w:r>
      <w:r>
        <w:rPr>
          <w:lang w:val="uk-UA"/>
        </w:rPr>
        <w:t>.</w:t>
      </w:r>
    </w:p>
    <w:p w:rsidR="007D5944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 xml:space="preserve">ІІ. </w:t>
      </w:r>
      <w:r w:rsidR="007D5944">
        <w:rPr>
          <w:b/>
          <w:lang w:val="uk-UA"/>
        </w:rPr>
        <w:t>Актуалізація опорних знань</w:t>
      </w:r>
    </w:p>
    <w:p w:rsidR="007D5944" w:rsidRDefault="007D5944" w:rsidP="00503659">
      <w:pPr>
        <w:rPr>
          <w:b/>
          <w:lang w:val="uk-UA"/>
        </w:rPr>
      </w:pPr>
      <w:r>
        <w:rPr>
          <w:b/>
          <w:lang w:val="uk-UA"/>
        </w:rPr>
        <w:t>Вправа «Знайди зайве»</w:t>
      </w:r>
    </w:p>
    <w:p w:rsidR="007D5944" w:rsidRDefault="007D5944" w:rsidP="00503659">
      <w:pPr>
        <w:rPr>
          <w:lang w:val="uk-UA"/>
        </w:rPr>
      </w:pPr>
      <w:r w:rsidRPr="007D5944">
        <w:rPr>
          <w:lang w:val="uk-UA"/>
        </w:rPr>
        <w:t>Вибрати «зайву» рослину в кожному рядку. Пояснити свій вибір</w:t>
      </w:r>
      <w:r>
        <w:rPr>
          <w:lang w:val="uk-UA"/>
        </w:rPr>
        <w:t>.</w:t>
      </w:r>
    </w:p>
    <w:p w:rsidR="007D5944" w:rsidRDefault="007D5944" w:rsidP="007D5944">
      <w:pPr>
        <w:pStyle w:val="a4"/>
        <w:numPr>
          <w:ilvl w:val="0"/>
          <w:numId w:val="5"/>
        </w:numPr>
        <w:rPr>
          <w:lang w:val="uk-UA"/>
        </w:rPr>
      </w:pPr>
      <w:r>
        <w:rPr>
          <w:lang w:val="uk-UA"/>
        </w:rPr>
        <w:t>Х</w:t>
      </w:r>
      <w:r w:rsidR="00AF1842">
        <w:rPr>
          <w:lang w:val="uk-UA"/>
        </w:rPr>
        <w:t>лорела, вольвокс, хламідомонада.</w:t>
      </w:r>
    </w:p>
    <w:p w:rsidR="007D5944" w:rsidRDefault="007D5944" w:rsidP="007D5944">
      <w:pPr>
        <w:pStyle w:val="a4"/>
        <w:numPr>
          <w:ilvl w:val="0"/>
          <w:numId w:val="5"/>
        </w:numPr>
        <w:rPr>
          <w:lang w:val="uk-UA"/>
        </w:rPr>
      </w:pPr>
      <w:proofErr w:type="spellStart"/>
      <w:r>
        <w:rPr>
          <w:lang w:val="uk-UA"/>
        </w:rPr>
        <w:t>Фукус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саргасум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макроцистіс</w:t>
      </w:r>
      <w:proofErr w:type="spellEnd"/>
      <w:r>
        <w:rPr>
          <w:lang w:val="uk-UA"/>
        </w:rPr>
        <w:t>, ульва.</w:t>
      </w:r>
    </w:p>
    <w:p w:rsidR="00AF1842" w:rsidRDefault="00AF1842" w:rsidP="007D5944">
      <w:pPr>
        <w:pStyle w:val="a4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Ламінарія, </w:t>
      </w:r>
      <w:proofErr w:type="spellStart"/>
      <w:r>
        <w:rPr>
          <w:lang w:val="uk-UA"/>
        </w:rPr>
        <w:t>саргасум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фукус</w:t>
      </w:r>
      <w:proofErr w:type="spellEnd"/>
      <w:r>
        <w:rPr>
          <w:lang w:val="uk-UA"/>
        </w:rPr>
        <w:t xml:space="preserve">, </w:t>
      </w:r>
      <w:proofErr w:type="spellStart"/>
      <w:r w:rsidR="00EE5D10">
        <w:rPr>
          <w:lang w:val="uk-UA"/>
        </w:rPr>
        <w:t>улотрикс</w:t>
      </w:r>
      <w:proofErr w:type="spellEnd"/>
      <w:r w:rsidR="00EE5D10">
        <w:rPr>
          <w:lang w:val="uk-UA"/>
        </w:rPr>
        <w:t>.</w:t>
      </w:r>
    </w:p>
    <w:p w:rsidR="00EE5D10" w:rsidRDefault="00EE5D10" w:rsidP="007D5944">
      <w:pPr>
        <w:pStyle w:val="a4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Філофора, </w:t>
      </w:r>
      <w:proofErr w:type="spellStart"/>
      <w:r>
        <w:rPr>
          <w:lang w:val="uk-UA"/>
        </w:rPr>
        <w:t>церамія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кораліна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хара</w:t>
      </w:r>
      <w:proofErr w:type="spellEnd"/>
      <w:r>
        <w:rPr>
          <w:lang w:val="uk-UA"/>
        </w:rPr>
        <w:t>.</w:t>
      </w:r>
    </w:p>
    <w:p w:rsidR="00EE5D10" w:rsidRPr="00EE5D10" w:rsidRDefault="00EE5D10" w:rsidP="00EE5D10">
      <w:pPr>
        <w:pStyle w:val="a4"/>
        <w:numPr>
          <w:ilvl w:val="0"/>
          <w:numId w:val="5"/>
        </w:numPr>
        <w:rPr>
          <w:lang w:val="uk-UA"/>
        </w:rPr>
      </w:pPr>
      <w:proofErr w:type="spellStart"/>
      <w:r>
        <w:rPr>
          <w:lang w:val="uk-UA"/>
        </w:rPr>
        <w:t>Кладофіора</w:t>
      </w:r>
      <w:proofErr w:type="spellEnd"/>
      <w:r>
        <w:rPr>
          <w:lang w:val="uk-UA"/>
        </w:rPr>
        <w:t xml:space="preserve">, ульва, </w:t>
      </w:r>
      <w:proofErr w:type="spellStart"/>
      <w:r>
        <w:rPr>
          <w:lang w:val="uk-UA"/>
        </w:rPr>
        <w:t>улотрикс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навікула</w:t>
      </w:r>
      <w:proofErr w:type="spellEnd"/>
      <w:r>
        <w:rPr>
          <w:lang w:val="uk-UA"/>
        </w:rPr>
        <w:t>.</w:t>
      </w:r>
    </w:p>
    <w:p w:rsidR="007D5944" w:rsidRPr="007D5944" w:rsidRDefault="007D5944" w:rsidP="007D5944">
      <w:pPr>
        <w:rPr>
          <w:b/>
          <w:lang w:val="uk-UA"/>
        </w:rPr>
      </w:pPr>
      <w:r w:rsidRPr="007D5944">
        <w:rPr>
          <w:b/>
          <w:lang w:val="uk-UA"/>
        </w:rPr>
        <w:t>Діаграма Вена</w:t>
      </w:r>
    </w:p>
    <w:p w:rsidR="007D5944" w:rsidRDefault="007D5944" w:rsidP="007D5944">
      <w:pPr>
        <w:tabs>
          <w:tab w:val="left" w:pos="2431"/>
        </w:tabs>
        <w:rPr>
          <w:lang w:val="uk-UA"/>
        </w:rPr>
      </w:pPr>
      <w:r>
        <w:rPr>
          <w:lang w:val="uk-UA"/>
        </w:rPr>
        <w:t>Бурі водорості</w:t>
      </w:r>
      <w:r>
        <w:rPr>
          <w:lang w:val="uk-UA"/>
        </w:rPr>
        <w:tab/>
        <w:t>Червоні водорості</w:t>
      </w:r>
    </w:p>
    <w:p w:rsidR="007D5944" w:rsidRDefault="00A61650" w:rsidP="007D5944">
      <w:pPr>
        <w:rPr>
          <w:lang w:val="uk-UA"/>
        </w:rPr>
      </w:pPr>
      <w:r>
        <w:rPr>
          <w:noProof/>
        </w:rPr>
        <w:pict>
          <v:oval id="_x0000_s1027" style="position:absolute;margin-left:102.15pt;margin-top:6.7pt;width:82.35pt;height:76.6pt;z-index:251659264">
            <v:fill opacity="0"/>
          </v:oval>
        </w:pict>
      </w:r>
      <w:r>
        <w:rPr>
          <w:noProof/>
        </w:rPr>
        <w:pict>
          <v:oval id="_x0000_s1026" style="position:absolute;margin-left:41.1pt;margin-top:6.7pt;width:82.35pt;height:76.6pt;z-index:251658240"/>
        </w:pict>
      </w:r>
    </w:p>
    <w:p w:rsidR="007D5944" w:rsidRDefault="007D5944" w:rsidP="007D5944">
      <w:pPr>
        <w:rPr>
          <w:lang w:val="uk-UA"/>
        </w:rPr>
      </w:pPr>
    </w:p>
    <w:p w:rsidR="007D5944" w:rsidRDefault="007D5944" w:rsidP="007D5944">
      <w:pPr>
        <w:rPr>
          <w:lang w:val="uk-UA"/>
        </w:rPr>
      </w:pPr>
    </w:p>
    <w:p w:rsidR="007D5944" w:rsidRDefault="007D5944" w:rsidP="007D5944">
      <w:pPr>
        <w:rPr>
          <w:lang w:val="uk-UA"/>
        </w:rPr>
      </w:pPr>
    </w:p>
    <w:p w:rsidR="007D5944" w:rsidRDefault="007D5944" w:rsidP="007D5944">
      <w:pPr>
        <w:rPr>
          <w:lang w:val="uk-UA"/>
        </w:rPr>
      </w:pPr>
    </w:p>
    <w:p w:rsidR="007D5944" w:rsidRDefault="007D5944" w:rsidP="007D5944">
      <w:pPr>
        <w:rPr>
          <w:lang w:val="uk-UA"/>
        </w:rPr>
      </w:pPr>
    </w:p>
    <w:p w:rsidR="007D5944" w:rsidRPr="007D5944" w:rsidRDefault="007D5944" w:rsidP="007D5944">
      <w:pPr>
        <w:rPr>
          <w:b/>
          <w:lang w:val="uk-UA"/>
        </w:rPr>
      </w:pPr>
      <w:r w:rsidRPr="007D5944">
        <w:rPr>
          <w:b/>
          <w:lang w:val="uk-UA"/>
        </w:rPr>
        <w:t xml:space="preserve">Вправа «Чи знаєш ти </w:t>
      </w:r>
      <w:proofErr w:type="spellStart"/>
      <w:r w:rsidRPr="007D5944">
        <w:rPr>
          <w:b/>
          <w:lang w:val="uk-UA"/>
        </w:rPr>
        <w:t>волорості</w:t>
      </w:r>
      <w:proofErr w:type="spellEnd"/>
      <w:r w:rsidRPr="007D5944">
        <w:rPr>
          <w:b/>
          <w:lang w:val="uk-UA"/>
        </w:rPr>
        <w:t>?»</w:t>
      </w:r>
    </w:p>
    <w:p w:rsidR="007D5944" w:rsidRDefault="007D5944" w:rsidP="007D5944">
      <w:pPr>
        <w:rPr>
          <w:lang w:val="uk-UA"/>
        </w:rPr>
      </w:pPr>
      <w:r>
        <w:rPr>
          <w:lang w:val="uk-UA"/>
        </w:rPr>
        <w:t>Розподіліть водорості зі списку за відділами:</w:t>
      </w:r>
    </w:p>
    <w:p w:rsidR="007D5944" w:rsidRDefault="007D5944" w:rsidP="007D5944">
      <w:pPr>
        <w:rPr>
          <w:lang w:val="uk-UA"/>
        </w:rPr>
      </w:pPr>
      <w:r>
        <w:rPr>
          <w:lang w:val="uk-UA"/>
        </w:rPr>
        <w:t>А. Зелені водорості</w:t>
      </w:r>
    </w:p>
    <w:p w:rsidR="007D5944" w:rsidRDefault="007D5944" w:rsidP="007D5944">
      <w:pPr>
        <w:rPr>
          <w:lang w:val="uk-UA"/>
        </w:rPr>
      </w:pPr>
      <w:r>
        <w:rPr>
          <w:lang w:val="uk-UA"/>
        </w:rPr>
        <w:t>Б. Бурі водорості</w:t>
      </w:r>
    </w:p>
    <w:p w:rsidR="007D5944" w:rsidRDefault="007D5944" w:rsidP="007D5944">
      <w:pPr>
        <w:rPr>
          <w:lang w:val="uk-UA"/>
        </w:rPr>
      </w:pPr>
      <w:r>
        <w:rPr>
          <w:lang w:val="uk-UA"/>
        </w:rPr>
        <w:t>В. Діатомові водорості</w:t>
      </w:r>
    </w:p>
    <w:p w:rsidR="007D5944" w:rsidRDefault="007D5944" w:rsidP="007D5944">
      <w:pPr>
        <w:rPr>
          <w:lang w:val="uk-UA"/>
        </w:rPr>
      </w:pPr>
      <w:r>
        <w:rPr>
          <w:lang w:val="uk-UA"/>
        </w:rPr>
        <w:t>Г. Червоні водорості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 w:rsidRPr="007D30CA">
        <w:rPr>
          <w:lang w:val="uk-UA"/>
        </w:rPr>
        <w:t>Улотрикс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Порфіра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lastRenderedPageBreak/>
        <w:t>Пінулярія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Саргас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Короліна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Навікула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Ульва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Ламінарія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Спірогира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Делесерія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Дикті ота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Мелозіра</w:t>
      </w:r>
      <w:proofErr w:type="spellEnd"/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Хлорела</w:t>
      </w:r>
    </w:p>
    <w:p w:rsid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Макроцистис</w:t>
      </w:r>
      <w:proofErr w:type="spellEnd"/>
    </w:p>
    <w:p w:rsidR="007D30CA" w:rsidRPr="007D30CA" w:rsidRDefault="007D30CA" w:rsidP="007D30C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Хламідомонада.</w:t>
      </w:r>
    </w:p>
    <w:p w:rsidR="00503659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>Мотивація навчальної діяльності</w:t>
      </w:r>
    </w:p>
    <w:p w:rsidR="003D5BD7" w:rsidRDefault="007D30CA" w:rsidP="00503659">
      <w:pPr>
        <w:rPr>
          <w:lang w:val="uk-UA"/>
        </w:rPr>
      </w:pPr>
      <w:r>
        <w:rPr>
          <w:b/>
          <w:lang w:val="uk-UA"/>
        </w:rPr>
        <w:tab/>
      </w:r>
      <w:r w:rsidRPr="007D30CA">
        <w:rPr>
          <w:lang w:val="uk-UA"/>
        </w:rPr>
        <w:t xml:space="preserve">Чи </w:t>
      </w:r>
      <w:r>
        <w:rPr>
          <w:lang w:val="uk-UA"/>
        </w:rPr>
        <w:t>знаєте ви, що сьогодні вчені працюють над загальною проблемою розробки методів масового розмноження водоростей. Існують ресторани, де відвідувачам пропонують меню із 200 страв з водоростями: супи, біфштекси, національні страви. Водорості використовують як гарнір, вони входять до складу майонезу, сиру та інших продуктів.</w:t>
      </w:r>
    </w:p>
    <w:p w:rsidR="007D30CA" w:rsidRPr="007D30CA" w:rsidRDefault="007D30CA" w:rsidP="00503659">
      <w:pPr>
        <w:rPr>
          <w:i/>
          <w:lang w:val="uk-UA"/>
        </w:rPr>
      </w:pPr>
      <w:r w:rsidRPr="007D30CA">
        <w:rPr>
          <w:i/>
          <w:lang w:val="uk-UA"/>
        </w:rPr>
        <w:t>Оголошення теми, мети, очікуваних результатів</w:t>
      </w:r>
    </w:p>
    <w:p w:rsidR="00503659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>ІІІ. Вивчення нового матеріалу</w:t>
      </w:r>
    </w:p>
    <w:p w:rsidR="00695454" w:rsidRDefault="00695454" w:rsidP="00503659">
      <w:pPr>
        <w:rPr>
          <w:b/>
          <w:lang w:val="uk-UA"/>
        </w:rPr>
      </w:pPr>
      <w:r>
        <w:rPr>
          <w:b/>
          <w:lang w:val="uk-UA"/>
        </w:rPr>
        <w:t>Прес-конференція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Роль водоростей в екосистемах.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Використання водоростей у фармацевтичній промисловості.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Водорості і цукерки.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Роль водоростей у мікробіологічних дослідженнях.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Вплив водоростей на урожай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рослин.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На допомогу будівельникам приходять водорості.</w:t>
      </w:r>
    </w:p>
    <w:p w:rsidR="00695454" w:rsidRDefault="00695454" w:rsidP="00695454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Водорості, їх охорона.</w:t>
      </w:r>
    </w:p>
    <w:p w:rsidR="00EE5D10" w:rsidRPr="00EE5D10" w:rsidRDefault="00EE5D10" w:rsidP="00EE5D10">
      <w:pPr>
        <w:rPr>
          <w:i/>
          <w:lang w:val="uk-UA"/>
        </w:rPr>
      </w:pPr>
      <w:r w:rsidRPr="00EE5D10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Газету </w:t>
      </w:r>
      <w:proofErr w:type="spellStart"/>
      <w:r>
        <w:rPr>
          <w:lang w:val="uk-UA"/>
        </w:rPr>
        <w:t>Олексіївська</w:t>
      </w:r>
      <w:proofErr w:type="spellEnd"/>
      <w:r>
        <w:rPr>
          <w:lang w:val="uk-UA"/>
        </w:rPr>
        <w:t xml:space="preserve"> правда цікавить, яку роль виконують водорості в екосистемах? </w:t>
      </w:r>
    </w:p>
    <w:p w:rsidR="00EE5D10" w:rsidRPr="00300C9C" w:rsidRDefault="00EE5D10" w:rsidP="00EE5D10">
      <w:pPr>
        <w:rPr>
          <w:b/>
          <w:i/>
          <w:lang w:val="uk-UA"/>
        </w:rPr>
      </w:pPr>
      <w:r w:rsidRPr="00300C9C">
        <w:rPr>
          <w:b/>
          <w:i/>
          <w:lang w:val="uk-UA"/>
        </w:rPr>
        <w:t>Виступ еколога</w:t>
      </w:r>
    </w:p>
    <w:p w:rsidR="00EE5D10" w:rsidRPr="00EE5D10" w:rsidRDefault="00EE5D10" w:rsidP="00EE5D10">
      <w:pPr>
        <w:rPr>
          <w:i/>
          <w:lang w:val="uk-UA"/>
        </w:rPr>
      </w:pPr>
      <w:r w:rsidRPr="00EE5D10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Я знаю, що такі рослини як ромашка, звіробій, </w:t>
      </w:r>
      <w:proofErr w:type="spellStart"/>
      <w:r>
        <w:rPr>
          <w:lang w:val="uk-UA"/>
        </w:rPr>
        <w:t>алоє</w:t>
      </w:r>
      <w:proofErr w:type="spellEnd"/>
      <w:r>
        <w:rPr>
          <w:lang w:val="uk-UA"/>
        </w:rPr>
        <w:t xml:space="preserve"> використовують у медицині. Чи  можна водорості використовувати у лікувальних цілях, та яких? </w:t>
      </w:r>
    </w:p>
    <w:p w:rsidR="00EE5D10" w:rsidRPr="00300C9C" w:rsidRDefault="00EE5D10" w:rsidP="00EE5D10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t>Виступ фармацевта</w:t>
      </w:r>
    </w:p>
    <w:p w:rsidR="00EE5D10" w:rsidRPr="00EE5D10" w:rsidRDefault="00EE5D10" w:rsidP="00EE5D10">
      <w:pPr>
        <w:ind w:left="45"/>
        <w:rPr>
          <w:i/>
          <w:lang w:val="uk-UA"/>
        </w:rPr>
      </w:pPr>
      <w:r w:rsidRPr="00EE5D10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Серед представників рослинного світу є багато рослин, які вживають в їжу. </w:t>
      </w:r>
      <w:proofErr w:type="spellStart"/>
      <w:r>
        <w:rPr>
          <w:lang w:val="uk-UA"/>
        </w:rPr>
        <w:t>Їз</w:t>
      </w:r>
      <w:proofErr w:type="spellEnd"/>
      <w:r>
        <w:rPr>
          <w:lang w:val="uk-UA"/>
        </w:rPr>
        <w:t xml:space="preserve"> водоростей в їжу споживають ламінарію. Чи можливе використання інших водоростей у кондитерській промисловості?</w:t>
      </w:r>
    </w:p>
    <w:p w:rsidR="00EE5D10" w:rsidRPr="00300C9C" w:rsidRDefault="00EE5D10" w:rsidP="00EE5D10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t>Виступ кулінара-кондитера</w:t>
      </w:r>
    </w:p>
    <w:p w:rsidR="00EE5D10" w:rsidRPr="00300C9C" w:rsidRDefault="00EE5D10" w:rsidP="00EE5D10">
      <w:pPr>
        <w:ind w:left="45"/>
        <w:rPr>
          <w:i/>
          <w:lang w:val="uk-UA"/>
        </w:rPr>
      </w:pPr>
      <w:r w:rsidRPr="00300C9C">
        <w:rPr>
          <w:i/>
          <w:lang w:val="uk-UA"/>
        </w:rPr>
        <w:t>Кореспондент газети</w:t>
      </w:r>
    </w:p>
    <w:p w:rsidR="00EE5D10" w:rsidRPr="00487B7A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Де та як використовують водорості у мікробіологічних дослідженнях?</w:t>
      </w:r>
    </w:p>
    <w:p w:rsidR="00EE5D10" w:rsidRPr="00300C9C" w:rsidRDefault="00EE5D10" w:rsidP="00EE5D10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t>Виступ мікробіолога</w:t>
      </w:r>
    </w:p>
    <w:p w:rsidR="00EE5D10" w:rsidRPr="00300C9C" w:rsidRDefault="00EE5D10" w:rsidP="00EE5D10">
      <w:pPr>
        <w:ind w:left="45"/>
        <w:rPr>
          <w:i/>
          <w:lang w:val="uk-UA"/>
        </w:rPr>
      </w:pPr>
      <w:r w:rsidRPr="00300C9C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Скажіть будь ласка, чи є зв'язок водоростей із сільським господарством?</w:t>
      </w:r>
    </w:p>
    <w:p w:rsidR="00EE5D10" w:rsidRPr="00300C9C" w:rsidRDefault="00EE5D10" w:rsidP="00EE5D10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t>Виступ агронома</w:t>
      </w:r>
    </w:p>
    <w:p w:rsidR="00EE5D10" w:rsidRPr="00300C9C" w:rsidRDefault="00EE5D10" w:rsidP="00EE5D10">
      <w:pPr>
        <w:ind w:left="45"/>
        <w:rPr>
          <w:i/>
          <w:lang w:val="uk-UA"/>
        </w:rPr>
      </w:pPr>
      <w:r w:rsidRPr="00300C9C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Чи можливе використання водоростей у будівельній промисловості?</w:t>
      </w:r>
    </w:p>
    <w:p w:rsidR="00EE5D10" w:rsidRPr="00300C9C" w:rsidRDefault="00EE5D10" w:rsidP="00EE5D10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t>Виступ будівельника</w:t>
      </w:r>
    </w:p>
    <w:p w:rsidR="00EE5D10" w:rsidRPr="00300C9C" w:rsidRDefault="00EE5D10" w:rsidP="00EE5D10">
      <w:pPr>
        <w:ind w:left="45"/>
        <w:rPr>
          <w:i/>
          <w:lang w:val="uk-UA"/>
        </w:rPr>
      </w:pPr>
      <w:r w:rsidRPr="00300C9C">
        <w:rPr>
          <w:i/>
          <w:lang w:val="uk-UA"/>
        </w:rPr>
        <w:t>Кореспондент газети</w:t>
      </w:r>
    </w:p>
    <w:p w:rsidR="00EE5D10" w:rsidRDefault="00EE5D10" w:rsidP="00EE5D10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Чи є зв'язок водоростей із космічними дослідженнями?</w:t>
      </w:r>
    </w:p>
    <w:p w:rsidR="00EE5D10" w:rsidRPr="00300C9C" w:rsidRDefault="00EE5D10" w:rsidP="00300C9C">
      <w:pPr>
        <w:ind w:left="45"/>
        <w:rPr>
          <w:b/>
          <w:i/>
          <w:lang w:val="uk-UA"/>
        </w:rPr>
      </w:pPr>
      <w:r w:rsidRPr="00300C9C">
        <w:rPr>
          <w:b/>
          <w:i/>
          <w:lang w:val="uk-UA"/>
        </w:rPr>
        <w:lastRenderedPageBreak/>
        <w:t>Виступ керівника космічних досліджень</w:t>
      </w:r>
    </w:p>
    <w:p w:rsidR="00503659" w:rsidRDefault="00503659" w:rsidP="00503659">
      <w:pPr>
        <w:rPr>
          <w:b/>
          <w:lang w:val="uk-UA"/>
        </w:rPr>
      </w:pPr>
      <w:r w:rsidRPr="00503659">
        <w:rPr>
          <w:b/>
          <w:lang w:val="uk-UA"/>
        </w:rPr>
        <w:t>І</w:t>
      </w:r>
      <w:r w:rsidRPr="00503659">
        <w:rPr>
          <w:b/>
          <w:lang w:val="en-US"/>
        </w:rPr>
        <w:t>V</w:t>
      </w:r>
      <w:r w:rsidRPr="00503659">
        <w:rPr>
          <w:b/>
          <w:lang w:val="uk-UA"/>
        </w:rPr>
        <w:t>. Узагальнення знань</w:t>
      </w:r>
    </w:p>
    <w:p w:rsidR="00695454" w:rsidRPr="00300C9C" w:rsidRDefault="00695454" w:rsidP="00300C9C">
      <w:pPr>
        <w:pStyle w:val="a4"/>
        <w:numPr>
          <w:ilvl w:val="0"/>
          <w:numId w:val="10"/>
        </w:numPr>
        <w:rPr>
          <w:b/>
          <w:lang w:val="uk-UA"/>
        </w:rPr>
      </w:pPr>
      <w:r w:rsidRPr="00300C9C">
        <w:rPr>
          <w:b/>
          <w:lang w:val="uk-UA"/>
        </w:rPr>
        <w:t>Вправа «Час похвали водорості»</w:t>
      </w:r>
    </w:p>
    <w:p w:rsidR="00695454" w:rsidRDefault="00695454" w:rsidP="00503659">
      <w:pPr>
        <w:rPr>
          <w:lang w:val="uk-UA"/>
        </w:rPr>
      </w:pPr>
      <w:r>
        <w:rPr>
          <w:lang w:val="uk-UA"/>
        </w:rPr>
        <w:t>Кожен учень починає свій виступ словами: «</w:t>
      </w:r>
      <w:r w:rsidR="00FE1165">
        <w:rPr>
          <w:lang w:val="uk-UA"/>
        </w:rPr>
        <w:t>Я хочу похвалити</w:t>
      </w:r>
      <w:r>
        <w:rPr>
          <w:lang w:val="uk-UA"/>
        </w:rPr>
        <w:t xml:space="preserve"> одну </w:t>
      </w:r>
      <w:proofErr w:type="spellStart"/>
      <w:r>
        <w:rPr>
          <w:lang w:val="uk-UA"/>
        </w:rPr>
        <w:t>водорост</w:t>
      </w:r>
      <w:r w:rsidR="00FE1165">
        <w:rPr>
          <w:lang w:val="uk-UA"/>
        </w:rPr>
        <w:t>ь</w:t>
      </w:r>
      <w:proofErr w:type="spellEnd"/>
      <w:r w:rsidR="00FE1165">
        <w:rPr>
          <w:lang w:val="uk-UA"/>
        </w:rPr>
        <w:t>… за …</w:t>
      </w:r>
    </w:p>
    <w:p w:rsidR="00300C9C" w:rsidRDefault="00300C9C" w:rsidP="00300C9C">
      <w:pPr>
        <w:pStyle w:val="a4"/>
        <w:numPr>
          <w:ilvl w:val="0"/>
          <w:numId w:val="10"/>
        </w:numPr>
        <w:rPr>
          <w:lang w:val="uk-UA"/>
        </w:rPr>
      </w:pPr>
      <w:r w:rsidRPr="00300C9C">
        <w:rPr>
          <w:b/>
          <w:lang w:val="uk-UA"/>
        </w:rPr>
        <w:t>Скласти схему</w:t>
      </w:r>
      <w:r>
        <w:rPr>
          <w:lang w:val="uk-UA"/>
        </w:rPr>
        <w:t xml:space="preserve"> «Значення водоростей у природі та житті людини» - високий рівень, за зразком – достатній та середній рівень.</w:t>
      </w:r>
    </w:p>
    <w:p w:rsidR="00300C9C" w:rsidRPr="00A34057" w:rsidRDefault="00300C9C" w:rsidP="00300C9C">
      <w:pPr>
        <w:pStyle w:val="a4"/>
        <w:numPr>
          <w:ilvl w:val="0"/>
          <w:numId w:val="10"/>
        </w:numPr>
        <w:rPr>
          <w:b/>
          <w:lang w:val="uk-UA"/>
        </w:rPr>
      </w:pPr>
      <w:r w:rsidRPr="00A34057">
        <w:rPr>
          <w:b/>
          <w:lang w:val="uk-UA"/>
        </w:rPr>
        <w:t>Біологічний диктант</w:t>
      </w:r>
    </w:p>
    <w:p w:rsidR="00EA66C7" w:rsidRDefault="000B6958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>Агар добувають зі слані водоростей …</w:t>
      </w:r>
      <w:r w:rsidR="0082705F">
        <w:rPr>
          <w:lang w:val="uk-UA"/>
        </w:rPr>
        <w:t xml:space="preserve">(Філофора, </w:t>
      </w:r>
      <w:proofErr w:type="spellStart"/>
      <w:r w:rsidR="0082705F">
        <w:rPr>
          <w:lang w:val="uk-UA"/>
        </w:rPr>
        <w:t>фурцелярія</w:t>
      </w:r>
      <w:proofErr w:type="spellEnd"/>
      <w:r w:rsidR="00F70470">
        <w:rPr>
          <w:lang w:val="uk-UA"/>
        </w:rPr>
        <w:t xml:space="preserve"> – червоні</w:t>
      </w:r>
      <w:r w:rsidR="0082705F">
        <w:rPr>
          <w:lang w:val="uk-UA"/>
        </w:rPr>
        <w:t>)</w:t>
      </w:r>
    </w:p>
    <w:p w:rsidR="0082705F" w:rsidRDefault="0082705F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>Приправа для м’ясних та рибних страв використовують … (Порфіра)</w:t>
      </w:r>
    </w:p>
    <w:p w:rsidR="000B6958" w:rsidRDefault="00F70470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Яку </w:t>
      </w:r>
      <w:proofErr w:type="spellStart"/>
      <w:r w:rsidR="0082705F">
        <w:rPr>
          <w:lang w:val="uk-UA"/>
        </w:rPr>
        <w:t>водорость</w:t>
      </w:r>
      <w:proofErr w:type="spellEnd"/>
      <w:r w:rsidR="0082705F">
        <w:rPr>
          <w:lang w:val="uk-UA"/>
        </w:rPr>
        <w:t xml:space="preserve">  знешкоджує шкідників бактерій – … (Водяна сіточка)</w:t>
      </w:r>
    </w:p>
    <w:p w:rsidR="0082705F" w:rsidRDefault="0082705F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>Водорості, що використовуються під час будівництва… (Трепел і діатоміт)</w:t>
      </w:r>
    </w:p>
    <w:p w:rsidR="0082705F" w:rsidRDefault="00F70470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Водорості, що </w:t>
      </w:r>
      <w:r w:rsidR="0082705F">
        <w:rPr>
          <w:lang w:val="uk-UA"/>
        </w:rPr>
        <w:t xml:space="preserve"> використовують космонавти ….</w:t>
      </w:r>
      <w:r>
        <w:rPr>
          <w:lang w:val="uk-UA"/>
        </w:rPr>
        <w:t xml:space="preserve"> (Хлорела)</w:t>
      </w:r>
    </w:p>
    <w:p w:rsidR="00F70470" w:rsidRDefault="00F70470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>Водорості, що вирощують японці на бамбукових палках … (Порфіра)</w:t>
      </w:r>
    </w:p>
    <w:p w:rsidR="00F70470" w:rsidRPr="000B6958" w:rsidRDefault="00F70470" w:rsidP="000B6958">
      <w:pPr>
        <w:pStyle w:val="a4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Які водорості оселяються після пожежі </w:t>
      </w:r>
      <w:r w:rsidR="0098398B">
        <w:rPr>
          <w:lang w:val="uk-UA"/>
        </w:rPr>
        <w:t>….</w:t>
      </w:r>
    </w:p>
    <w:p w:rsidR="00300C9C" w:rsidRPr="00695454" w:rsidRDefault="00300C9C" w:rsidP="00503659">
      <w:pPr>
        <w:rPr>
          <w:lang w:val="uk-UA"/>
        </w:rPr>
      </w:pPr>
    </w:p>
    <w:p w:rsidR="00503659" w:rsidRPr="00A34057" w:rsidRDefault="00503659" w:rsidP="00503659">
      <w:pPr>
        <w:rPr>
          <w:b/>
          <w:i/>
          <w:lang w:val="uk-UA"/>
        </w:rPr>
      </w:pPr>
      <w:r w:rsidRPr="00A34057">
        <w:rPr>
          <w:b/>
          <w:i/>
          <w:lang w:val="en-US"/>
        </w:rPr>
        <w:t>V</w:t>
      </w:r>
      <w:r w:rsidRPr="00A34057">
        <w:rPr>
          <w:b/>
          <w:i/>
          <w:lang w:val="uk-UA"/>
        </w:rPr>
        <w:t>. Підсумки</w:t>
      </w:r>
    </w:p>
    <w:p w:rsidR="00844BEE" w:rsidRDefault="00844BEE">
      <w:pPr>
        <w:rPr>
          <w:lang w:val="uk-UA"/>
        </w:rPr>
      </w:pPr>
      <w:r>
        <w:rPr>
          <w:lang w:val="uk-UA"/>
        </w:rPr>
        <w:t>Рефлексія</w:t>
      </w:r>
      <w:r w:rsidR="002E700B">
        <w:rPr>
          <w:lang w:val="uk-UA"/>
        </w:rPr>
        <w:t xml:space="preserve"> «</w:t>
      </w:r>
      <w:proofErr w:type="spellStart"/>
      <w:r w:rsidR="002E700B">
        <w:rPr>
          <w:lang w:val="uk-UA"/>
        </w:rPr>
        <w:t>Сенкан</w:t>
      </w:r>
      <w:proofErr w:type="spellEnd"/>
      <w:r w:rsidR="002E700B">
        <w:rPr>
          <w:lang w:val="uk-UA"/>
        </w:rPr>
        <w:t>» із словом водорості</w:t>
      </w:r>
    </w:p>
    <w:p w:rsidR="00A34057" w:rsidRDefault="00A34057" w:rsidP="00844BEE">
      <w:pPr>
        <w:rPr>
          <w:b/>
          <w:lang w:val="uk-UA"/>
        </w:rPr>
      </w:pPr>
    </w:p>
    <w:p w:rsidR="001F2ED8" w:rsidRPr="00A34057" w:rsidRDefault="00844BEE" w:rsidP="00844BEE">
      <w:pPr>
        <w:rPr>
          <w:b/>
          <w:lang w:val="uk-UA"/>
        </w:rPr>
      </w:pPr>
      <w:r w:rsidRPr="00A34057">
        <w:rPr>
          <w:b/>
          <w:lang w:val="uk-UA"/>
        </w:rPr>
        <w:t xml:space="preserve">Домашнє завдання </w:t>
      </w:r>
    </w:p>
    <w:p w:rsidR="002E700B" w:rsidRPr="00844BEE" w:rsidRDefault="002E700B" w:rsidP="00844BEE">
      <w:pPr>
        <w:rPr>
          <w:lang w:val="uk-UA"/>
        </w:rPr>
      </w:pPr>
      <w:r>
        <w:rPr>
          <w:lang w:val="uk-UA"/>
        </w:rPr>
        <w:t>§ 39, с.155-156 тест, повторити §1, 2. Високий рівень – рубрика поміркуй с.155.</w:t>
      </w:r>
    </w:p>
    <w:sectPr w:rsidR="002E700B" w:rsidRPr="00844BEE" w:rsidSect="001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266"/>
    <w:multiLevelType w:val="hybridMultilevel"/>
    <w:tmpl w:val="77A43180"/>
    <w:lvl w:ilvl="0" w:tplc="80387E6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50708D5"/>
    <w:multiLevelType w:val="hybridMultilevel"/>
    <w:tmpl w:val="0E76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4E3F"/>
    <w:multiLevelType w:val="hybridMultilevel"/>
    <w:tmpl w:val="462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54A"/>
    <w:multiLevelType w:val="hybridMultilevel"/>
    <w:tmpl w:val="D80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265C"/>
    <w:multiLevelType w:val="hybridMultilevel"/>
    <w:tmpl w:val="99F8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45C1"/>
    <w:multiLevelType w:val="hybridMultilevel"/>
    <w:tmpl w:val="93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B0BFA"/>
    <w:multiLevelType w:val="hybridMultilevel"/>
    <w:tmpl w:val="80A8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084C"/>
    <w:multiLevelType w:val="hybridMultilevel"/>
    <w:tmpl w:val="E9A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31D2F"/>
    <w:multiLevelType w:val="hybridMultilevel"/>
    <w:tmpl w:val="92EC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BED"/>
    <w:multiLevelType w:val="hybridMultilevel"/>
    <w:tmpl w:val="AC4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A0A27"/>
    <w:multiLevelType w:val="hybridMultilevel"/>
    <w:tmpl w:val="0EC2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3659"/>
    <w:rsid w:val="00057436"/>
    <w:rsid w:val="000B6958"/>
    <w:rsid w:val="001F2ED8"/>
    <w:rsid w:val="002E700B"/>
    <w:rsid w:val="00300C9C"/>
    <w:rsid w:val="003074CD"/>
    <w:rsid w:val="00357CFD"/>
    <w:rsid w:val="003D5BD7"/>
    <w:rsid w:val="004D4732"/>
    <w:rsid w:val="00503659"/>
    <w:rsid w:val="00695454"/>
    <w:rsid w:val="007D30CA"/>
    <w:rsid w:val="007D5944"/>
    <w:rsid w:val="0082705F"/>
    <w:rsid w:val="00844BEE"/>
    <w:rsid w:val="0098398B"/>
    <w:rsid w:val="00A34057"/>
    <w:rsid w:val="00A61650"/>
    <w:rsid w:val="00AA6385"/>
    <w:rsid w:val="00AF1842"/>
    <w:rsid w:val="00D82417"/>
    <w:rsid w:val="00EA66C7"/>
    <w:rsid w:val="00EC71B4"/>
    <w:rsid w:val="00EE5D10"/>
    <w:rsid w:val="00F70470"/>
    <w:rsid w:val="00F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6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1807-DF22-4313-B934-8070A68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2014-01-01T16:42:00Z</dcterms:created>
  <dcterms:modified xsi:type="dcterms:W3CDTF">2014-04-01T06:32:00Z</dcterms:modified>
</cp:coreProperties>
</file>